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3464AE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Выборгская</w:t>
      </w:r>
      <w:r w:rsidRPr="00346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 Грозный,</w:t>
      </w:r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Выборгски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E170AD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41166F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E170A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proofErr w:type="gramEnd"/>
      <w:r w:rsidRPr="00E170A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6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</w:t>
        </w:r>
        <w:r w:rsidRPr="00E170AD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1957@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E170AD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.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  <w:r w:rsidRPr="00E170AD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E170A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E170A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</w:t>
        </w:r>
        <w:r w:rsidRPr="00E170AD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1957@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E170AD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.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F83B52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26</w:t>
      </w:r>
      <w:r w:rsidR="00590A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</w:t>
      </w:r>
      <w:r w:rsidR="00EA51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  <w:r w:rsidR="004242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.2019г</w:t>
      </w:r>
      <w:r w:rsidR="003A2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</w:t>
      </w:r>
      <w:r w:rsidR="003309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27</w:t>
      </w:r>
      <w:r w:rsidR="006F3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3A2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_________ от 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2A1DB8" w:rsidRPr="00451A95" w:rsidRDefault="00877272" w:rsidP="002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74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</w:t>
      </w:r>
      <w:r w:rsidR="002A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2A1DB8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6934AC" w:rsidRPr="006934AC" w:rsidRDefault="006934AC" w:rsidP="00AF37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AF" w:rsidRPr="00115D0D" w:rsidRDefault="007459AF" w:rsidP="007459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духовно-нравственному воспитанию и развитию подрастающего поколения</w:t>
      </w:r>
    </w:p>
    <w:p w:rsidR="007459AF" w:rsidRPr="00115D0D" w:rsidRDefault="007459AF" w:rsidP="00745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апреля в школе МБОУ «СОШ №47» г. Грозного проведен мастер – класс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бисероплетению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Бисерка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459AF" w:rsidRDefault="007459AF" w:rsidP="00745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для любознательных школьников подготовил МБУ</w:t>
      </w:r>
      <w:r w:rsidRPr="00021516">
        <w:rPr>
          <w:rFonts w:ascii="Times New Roman" w:eastAsia="Times New Roman" w:hAnsi="Times New Roman"/>
          <w:sz w:val="28"/>
          <w:szCs w:val="28"/>
          <w:lang w:eastAsia="ru-RU"/>
        </w:rPr>
        <w:t xml:space="preserve"> ДК им. Ш. </w:t>
      </w:r>
      <w:proofErr w:type="spellStart"/>
      <w:r w:rsidRPr="00021516">
        <w:rPr>
          <w:rFonts w:ascii="Times New Roman" w:eastAsia="Times New Roman" w:hAnsi="Times New Roman"/>
          <w:sz w:val="28"/>
          <w:szCs w:val="28"/>
          <w:lang w:eastAsia="ru-RU"/>
        </w:rPr>
        <w:t>Эдисултан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Грозного.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мастер – класс для учеников школы </w:t>
      </w:r>
    </w:p>
    <w:p w:rsidR="007459AF" w:rsidRDefault="007459AF" w:rsidP="0074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«СОШ№47» г. Грозного. Марьям показала, как своими руками сделать сувениры и декоративные композиции из бисера. А также рассказала, о том, что, решив заниматься таким творчеством,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следует запастись терпением, усидчивостью и желанием обучаться.</w:t>
      </w:r>
    </w:p>
    <w:p w:rsidR="007459AF" w:rsidRPr="00115D0D" w:rsidRDefault="007459AF" w:rsidP="0074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39604C">
        <w:rPr>
          <w:rFonts w:ascii="Times New Roman" w:hAnsi="Times New Roman" w:cs="Times New Roman"/>
          <w:sz w:val="28"/>
          <w:szCs w:val="28"/>
        </w:rPr>
        <w:t>частники – 5 чел., зрители- 5</w:t>
      </w:r>
      <w:r w:rsidRPr="00115D0D">
        <w:rPr>
          <w:rFonts w:ascii="Times New Roman" w:hAnsi="Times New Roman" w:cs="Times New Roman"/>
          <w:sz w:val="28"/>
          <w:szCs w:val="28"/>
        </w:rPr>
        <w:t>0 чел.</w:t>
      </w:r>
    </w:p>
    <w:p w:rsidR="007459AF" w:rsidRPr="00A60F93" w:rsidRDefault="007F7F00" w:rsidP="007459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="007459AF" w:rsidRPr="00A6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МБОУ «СОШ №47» г. Грозного</w:t>
      </w:r>
    </w:p>
    <w:p w:rsidR="007459AF" w:rsidRPr="00A60F93" w:rsidRDefault="007459AF" w:rsidP="007459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выставка декоративно-прикладного искусства «Наши таланты».         </w:t>
      </w:r>
    </w:p>
    <w:p w:rsidR="007459AF" w:rsidRPr="00A60F93" w:rsidRDefault="007459AF" w:rsidP="007459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Выставку подготовил  </w:t>
      </w:r>
      <w:r w:rsidRPr="00A60F93">
        <w:rPr>
          <w:rFonts w:ascii="Times New Roman" w:eastAsia="Calibri" w:hAnsi="Times New Roman" w:cs="Times New Roman"/>
          <w:sz w:val="28"/>
          <w:szCs w:val="28"/>
        </w:rPr>
        <w:t>МБУ</w:t>
      </w:r>
      <w:r w:rsidRPr="00A6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им. Ш. </w:t>
      </w:r>
      <w:proofErr w:type="spellStart"/>
      <w:r w:rsidRPr="00A60F9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A6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Грозного. На ней </w:t>
      </w:r>
      <w:r w:rsidRPr="00A6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представлены работы, учащиеся кружков «</w:t>
      </w:r>
      <w:proofErr w:type="spellStart"/>
      <w:r w:rsidRPr="00A6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A6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которые из бисера изготовили предметы декора: цветы, деревья, украшения, вазочки, букеты, подделки, а учащиеся кружков «Резьба по дереву» и «Декоративно-прикладное искусство» изготовили и представили </w:t>
      </w:r>
      <w:r w:rsidRPr="00A6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школьникам и учителям предметы из дерева, такие как вазы, шкатулки, блю</w:t>
      </w:r>
      <w:r w:rsidR="00E4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чеченские башни и т.п. Руководители</w:t>
      </w:r>
      <w:r w:rsidR="007F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рассказали</w:t>
      </w:r>
      <w:r w:rsidRPr="00A6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своих работах, ответили на вопросы и поделились маленькими секретами мастерства изготовления данных работ. </w:t>
      </w:r>
    </w:p>
    <w:p w:rsidR="007459AF" w:rsidRPr="00115D0D" w:rsidRDefault="007459AF" w:rsidP="0074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20 чел., зрители- 100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459AF" w:rsidRDefault="007459AF" w:rsidP="007459A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0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Духовное просвещение</w:t>
      </w:r>
    </w:p>
    <w:p w:rsidR="007459AF" w:rsidRDefault="007459AF" w:rsidP="007459A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 чеченского языка</w:t>
      </w:r>
    </w:p>
    <w:p w:rsidR="007459AF" w:rsidRPr="00A60F93" w:rsidRDefault="007F7F00" w:rsidP="007459AF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 апреля в</w:t>
      </w:r>
      <w:r w:rsidR="007459AF" w:rsidRPr="00D70070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ДК им. Ш. </w:t>
      </w:r>
      <w:proofErr w:type="spellStart"/>
      <w:r w:rsidR="007459AF" w:rsidRPr="00D70070">
        <w:rPr>
          <w:rFonts w:ascii="Times New Roman" w:eastAsia="Times New Roman" w:hAnsi="Times New Roman"/>
          <w:sz w:val="28"/>
          <w:szCs w:val="28"/>
          <w:lang w:eastAsia="ru-RU"/>
        </w:rPr>
        <w:t>Эдисултанова</w:t>
      </w:r>
      <w:proofErr w:type="spellEnd"/>
      <w:r w:rsidR="007459AF" w:rsidRPr="00D70070">
        <w:rPr>
          <w:rFonts w:ascii="Times New Roman" w:eastAsia="Times New Roman" w:hAnsi="Times New Roman"/>
          <w:sz w:val="28"/>
          <w:szCs w:val="28"/>
          <w:lang w:eastAsia="ru-RU"/>
        </w:rPr>
        <w:t xml:space="preserve"> г. Грозного проведен</w:t>
      </w:r>
      <w:r w:rsidR="007459A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59AF"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театрально-музыкальную программу ко Дню чеченского языка «Сан</w:t>
      </w:r>
      <w:r w:rsidR="0074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4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деган</w:t>
      </w:r>
      <w:proofErr w:type="spellEnd"/>
      <w:r w:rsidR="0074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4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илли</w:t>
      </w:r>
      <w:proofErr w:type="spellEnd"/>
      <w:r w:rsidR="0074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4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ненан</w:t>
      </w:r>
      <w:proofErr w:type="spellEnd"/>
      <w:r w:rsidR="0074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4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мотт</w:t>
      </w:r>
      <w:proofErr w:type="spellEnd"/>
      <w:r w:rsidR="00745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!». </w:t>
      </w:r>
    </w:p>
    <w:p w:rsidR="007459AF" w:rsidRPr="00D70070" w:rsidRDefault="007459AF" w:rsidP="007459A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 данное мероприятие</w:t>
      </w:r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Мусиханова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Камила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Семиева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Самира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исполнении </w:t>
      </w:r>
      <w:r w:rsidRPr="00D7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D700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7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наших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дорогих зрителей были</w:t>
      </w:r>
      <w:r w:rsidRPr="00D7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исполнены песни: </w:t>
      </w:r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Хьоме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Нана», «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Кавказан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1уьйре», «Г1арг1улаьш», «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Дахар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«Сан 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Даймохк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Безам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D70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</w:t>
      </w:r>
      <w:r w:rsidRPr="00D700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</w:t>
      </w:r>
      <w:proofErr w:type="spellStart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D70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D70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показаны </w:t>
      </w:r>
      <w:r w:rsidR="00F83B52" w:rsidRPr="00D7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короткие</w:t>
      </w:r>
      <w:r w:rsidRPr="00D7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мини- сценки «Хаза г1иллакх» и «</w:t>
      </w:r>
      <w:proofErr w:type="spellStart"/>
      <w:r w:rsidRPr="00D7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</w:t>
      </w:r>
      <w:proofErr w:type="spellEnd"/>
      <w:r w:rsidRPr="00D7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весят».</w:t>
      </w:r>
    </w:p>
    <w:p w:rsidR="007459AF" w:rsidRPr="00115D0D" w:rsidRDefault="007459AF" w:rsidP="0074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30 чел., зрители- 180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A5199" w:rsidRDefault="00EA5199" w:rsidP="00EA519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 весны и труда</w:t>
      </w:r>
    </w:p>
    <w:p w:rsidR="00EA5199" w:rsidRDefault="007F7F00" w:rsidP="00EA519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апреля в</w:t>
      </w:r>
      <w:r w:rsidR="00EA5199" w:rsidRPr="00AD58B4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ДК им. Ш. </w:t>
      </w:r>
      <w:proofErr w:type="spellStart"/>
      <w:r w:rsidR="00EA5199" w:rsidRPr="00AD58B4">
        <w:rPr>
          <w:rFonts w:ascii="Times New Roman" w:eastAsia="Times New Roman" w:hAnsi="Times New Roman"/>
          <w:sz w:val="28"/>
          <w:szCs w:val="28"/>
          <w:lang w:eastAsia="ru-RU"/>
        </w:rPr>
        <w:t>Эдисултанова</w:t>
      </w:r>
      <w:proofErr w:type="spellEnd"/>
      <w:r w:rsidR="00EA5199" w:rsidRPr="00AD58B4">
        <w:rPr>
          <w:rFonts w:ascii="Times New Roman" w:eastAsia="Times New Roman" w:hAnsi="Times New Roman"/>
          <w:sz w:val="28"/>
          <w:szCs w:val="28"/>
          <w:lang w:eastAsia="ru-RU"/>
        </w:rPr>
        <w:t xml:space="preserve"> г. Грозного проведен концерт</w:t>
      </w:r>
      <w:r w:rsidR="00EA5199"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 весны и труда «Мир, труд, май!». </w:t>
      </w:r>
    </w:p>
    <w:p w:rsidR="00EA5199" w:rsidRPr="00AD58B4" w:rsidRDefault="00EA5199" w:rsidP="00EA519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Первым номером программы было</w:t>
      </w:r>
      <w:r w:rsidRPr="00AD5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выступление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Заикиной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Камилы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которая прочитала</w:t>
      </w:r>
      <w:r w:rsidRPr="00AD5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стихотворение 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5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Баратынского «Весна». 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лее для уважаемых зрителей были исполнены</w:t>
      </w:r>
      <w:r w:rsidRPr="00AD5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детские песни, у</w:t>
      </w:r>
      <w:r w:rsidRPr="00AD5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</w:t>
      </w:r>
      <w:proofErr w:type="spellStart"/>
      <w:r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AD5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Музыкальную композицию на национальном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нструменте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дечиг-пондар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исполнил</w:t>
      </w:r>
      <w:r w:rsidRPr="00AD5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Мусаев Имам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были</w:t>
      </w:r>
      <w:r w:rsidRPr="00AD5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показаны короткие юмористические мини-сценки</w:t>
      </w:r>
      <w:r w:rsidRPr="00AD5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D5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</w:t>
      </w:r>
      <w:proofErr w:type="spellStart"/>
      <w:r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AD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AD5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D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199" w:rsidRPr="00115D0D" w:rsidRDefault="00EA5199" w:rsidP="00EA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35 чел., зрители- 180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459AF" w:rsidRPr="00115D0D" w:rsidRDefault="007459AF" w:rsidP="007459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воспитанию и развитию подрастающего поколения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</w:t>
      </w:r>
      <w:r w:rsidR="004E2450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510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 90</w:t>
      </w: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459AF" w:rsidRDefault="007459AF" w:rsidP="007459AF">
      <w:pPr>
        <w:pStyle w:val="WW-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 по гражданско-патриотическому воспитанию</w:t>
      </w:r>
    </w:p>
    <w:p w:rsidR="007459AF" w:rsidRPr="007A11D2" w:rsidRDefault="007F7F00" w:rsidP="007459AF">
      <w:pPr>
        <w:pStyle w:val="WW-"/>
        <w:ind w:firstLine="708"/>
        <w:rPr>
          <w:rFonts w:cs="Times New Roman"/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21 апреля в</w:t>
      </w:r>
      <w:r w:rsidR="007459AF" w:rsidRPr="00021516">
        <w:rPr>
          <w:rFonts w:eastAsia="Times New Roman"/>
          <w:sz w:val="28"/>
          <w:szCs w:val="28"/>
          <w:lang w:eastAsia="ru-RU"/>
        </w:rPr>
        <w:t xml:space="preserve"> МБУ ДК им. Ш. </w:t>
      </w:r>
      <w:proofErr w:type="spellStart"/>
      <w:r w:rsidR="007459AF" w:rsidRPr="00021516">
        <w:rPr>
          <w:rFonts w:eastAsia="Times New Roman"/>
          <w:sz w:val="28"/>
          <w:szCs w:val="28"/>
          <w:lang w:eastAsia="ru-RU"/>
        </w:rPr>
        <w:t>Эдисултан</w:t>
      </w:r>
      <w:r w:rsidR="007459AF">
        <w:rPr>
          <w:rFonts w:eastAsia="Times New Roman"/>
          <w:sz w:val="28"/>
          <w:szCs w:val="28"/>
          <w:lang w:eastAsia="ru-RU"/>
        </w:rPr>
        <w:t>ова</w:t>
      </w:r>
      <w:proofErr w:type="spellEnd"/>
      <w:r w:rsidR="007459AF">
        <w:rPr>
          <w:rFonts w:eastAsia="Times New Roman"/>
          <w:sz w:val="28"/>
          <w:szCs w:val="28"/>
          <w:lang w:eastAsia="ru-RU"/>
        </w:rPr>
        <w:t xml:space="preserve"> г. Грозного проведена</w:t>
      </w:r>
      <w:r w:rsidR="007459AF" w:rsidRPr="0002151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7459AF">
        <w:rPr>
          <w:rFonts w:eastAsia="Times New Roman" w:cs="Times New Roman"/>
          <w:bCs/>
          <w:sz w:val="28"/>
          <w:szCs w:val="28"/>
          <w:lang w:eastAsia="ru-RU"/>
        </w:rPr>
        <w:t>концертная программа</w:t>
      </w:r>
      <w:r w:rsidR="007459AF" w:rsidRPr="00021516">
        <w:rPr>
          <w:rFonts w:eastAsia="Times New Roman" w:cs="Times New Roman"/>
          <w:bCs/>
          <w:sz w:val="28"/>
          <w:szCs w:val="28"/>
          <w:lang w:eastAsia="ru-RU"/>
        </w:rPr>
        <w:t xml:space="preserve"> ко Дню местного самоуправления «День местного самоуправления!».</w:t>
      </w:r>
      <w:r w:rsidR="007459AF" w:rsidRPr="0002151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</w:p>
    <w:p w:rsidR="007459AF" w:rsidRPr="00021516" w:rsidRDefault="007459AF" w:rsidP="007459A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Первым номером программы было</w:t>
      </w:r>
      <w:r w:rsidRPr="00021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выступление</w:t>
      </w:r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Мусаева Имама, который прочитал</w:t>
      </w:r>
      <w:r w:rsidRPr="00021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стихотворение «День самоуправления», 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лее для уважаемых зрителей были исполнены песни:</w:t>
      </w:r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Даймохк</w:t>
      </w:r>
      <w:proofErr w:type="spellEnd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Кавказ</w:t>
      </w:r>
      <w:proofErr w:type="gramStart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»,«</w:t>
      </w:r>
      <w:proofErr w:type="gramEnd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Дорогою</w:t>
      </w:r>
      <w:proofErr w:type="spellEnd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добра», «Сан </w:t>
      </w:r>
      <w:proofErr w:type="spellStart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Даймохк</w:t>
      </w:r>
      <w:proofErr w:type="spellEnd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«Г1арг1улаьш», «Если с другом вышел в путь»</w:t>
      </w:r>
      <w:r w:rsidRPr="00021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0215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</w:t>
      </w:r>
      <w:proofErr w:type="spellStart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под руководством </w:t>
      </w:r>
      <w:proofErr w:type="spellStart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021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ходе программы у</w:t>
      </w:r>
      <w:r w:rsidRPr="000215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</w:t>
      </w:r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кружка, под руководством </w:t>
      </w:r>
      <w:proofErr w:type="spellStart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02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021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r w:rsidRPr="0002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показали</w:t>
      </w:r>
      <w:r w:rsidRPr="00021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короткие мини- сценки.</w:t>
      </w:r>
    </w:p>
    <w:p w:rsidR="007459AF" w:rsidRDefault="0039604C" w:rsidP="0074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30 чел., зрители- 18</w:t>
      </w:r>
      <w:r w:rsidR="007459AF">
        <w:rPr>
          <w:rFonts w:ascii="Times New Roman" w:hAnsi="Times New Roman" w:cs="Times New Roman"/>
          <w:sz w:val="28"/>
          <w:szCs w:val="28"/>
        </w:rPr>
        <w:t>0 чел.</w:t>
      </w:r>
    </w:p>
    <w:p w:rsidR="007F7F00" w:rsidRPr="00CC2307" w:rsidRDefault="007F7F00" w:rsidP="007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2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оприятия, посвященные Дню мира в Чеченской Республике</w:t>
      </w:r>
    </w:p>
    <w:p w:rsidR="007F7F00" w:rsidRDefault="007F7F00" w:rsidP="007F7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апреля </w:t>
      </w:r>
      <w:r w:rsidRPr="00994E0F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ДК им. Ш. </w:t>
      </w:r>
      <w:proofErr w:type="spellStart"/>
      <w:r w:rsidRPr="00994E0F">
        <w:rPr>
          <w:rFonts w:ascii="Times New Roman" w:eastAsia="Times New Roman" w:hAnsi="Times New Roman"/>
          <w:sz w:val="28"/>
          <w:szCs w:val="28"/>
          <w:lang w:eastAsia="ru-RU"/>
        </w:rPr>
        <w:t>Эдисултанова</w:t>
      </w:r>
      <w:proofErr w:type="spellEnd"/>
      <w:r w:rsidRPr="00994E0F">
        <w:rPr>
          <w:rFonts w:ascii="Times New Roman" w:eastAsia="Times New Roman" w:hAnsi="Times New Roman"/>
          <w:sz w:val="28"/>
          <w:szCs w:val="28"/>
          <w:lang w:eastAsia="ru-RU"/>
        </w:rPr>
        <w:t xml:space="preserve"> г. Грозного проведен концерт</w:t>
      </w:r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отмены КТО</w:t>
      </w:r>
      <w:r w:rsidRPr="0099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мира!». </w:t>
      </w:r>
    </w:p>
    <w:p w:rsidR="007F7F00" w:rsidRPr="00994E0F" w:rsidRDefault="007F7F00" w:rsidP="007F7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</w:t>
      </w:r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концертную программу танцевальный коллектив «</w:t>
      </w:r>
      <w:proofErr w:type="spellStart"/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Алдхой</w:t>
      </w:r>
      <w:proofErr w:type="spellEnd"/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Мартнакаева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они исполнили</w:t>
      </w:r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«Горянка». Далее </w:t>
      </w:r>
      <w:r w:rsidRPr="0099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9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чащимися</w:t>
      </w:r>
      <w:r w:rsidRPr="0099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вокальных кружков «Дека аз» и «</w:t>
      </w:r>
      <w:proofErr w:type="spellStart"/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Даймехкан</w:t>
      </w:r>
      <w:proofErr w:type="spellEnd"/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аьзнаш</w:t>
      </w:r>
      <w:proofErr w:type="spellEnd"/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руководством </w:t>
      </w:r>
      <w:proofErr w:type="spellStart"/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были</w:t>
      </w:r>
      <w:r w:rsidRPr="0099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исполнены песни: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орогою добра», </w:t>
      </w:r>
      <w:r w:rsidRPr="0099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войны»</w:t>
      </w:r>
      <w:r w:rsidRPr="0099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99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Даймохк</w:t>
      </w:r>
      <w:proofErr w:type="spellEnd"/>
      <w:r w:rsidRPr="0099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«Сан </w:t>
      </w:r>
      <w:proofErr w:type="spellStart"/>
      <w:r w:rsidRPr="0099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Даймохк</w:t>
      </w:r>
      <w:proofErr w:type="spellEnd"/>
      <w:r w:rsidRPr="0099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</w:t>
      </w:r>
      <w:r w:rsidRPr="0099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чащиеся</w:t>
      </w:r>
      <w:r w:rsidRPr="0099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 кружка, под руководс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рассказали</w:t>
      </w:r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о мире и дружбе.</w:t>
      </w:r>
    </w:p>
    <w:p w:rsidR="007F7F00" w:rsidRPr="00DC72CE" w:rsidRDefault="007F7F00" w:rsidP="007F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30 чел., зрители- 180 чел.</w:t>
      </w:r>
    </w:p>
    <w:p w:rsidR="007459AF" w:rsidRPr="008E2D23" w:rsidRDefault="007459AF" w:rsidP="0074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гражданско-патриотическому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 проведено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ероприятия, </w:t>
      </w:r>
      <w:r w:rsidR="004E2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36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чел., задействовано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6D35DC" w:rsidRPr="006644B6" w:rsidRDefault="006D35DC" w:rsidP="006D35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2019г. в 14:00ч. в </w:t>
      </w:r>
      <w:r w:rsidRPr="0066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66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66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</w:p>
    <w:p w:rsidR="006D35DC" w:rsidRDefault="006D35DC" w:rsidP="006D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44B6">
        <w:rPr>
          <w:rFonts w:ascii="Times New Roman" w:hAnsi="Times New Roman" w:cs="Times New Roman"/>
          <w:sz w:val="28"/>
          <w:szCs w:val="28"/>
        </w:rPr>
        <w:t>роведена</w:t>
      </w:r>
      <w:r>
        <w:rPr>
          <w:rFonts w:ascii="Times New Roman" w:hAnsi="Times New Roman" w:cs="Times New Roman"/>
          <w:sz w:val="28"/>
          <w:szCs w:val="28"/>
        </w:rPr>
        <w:t xml:space="preserve"> беседа – диалог «Терроризм угроза человечеству».</w:t>
      </w:r>
    </w:p>
    <w:p w:rsidR="006D35DC" w:rsidRDefault="006D35DC" w:rsidP="006D35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Беседу – диалог</w:t>
      </w:r>
      <w:r w:rsidRPr="00DE7BFE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Лорснукаева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Она рассказа</w:t>
      </w:r>
      <w:r w:rsidRPr="00DE7BFE">
        <w:rPr>
          <w:rFonts w:ascii="Times New Roman" w:hAnsi="Times New Roman" w:cs="Times New Roman"/>
          <w:sz w:val="28"/>
          <w:szCs w:val="28"/>
        </w:rPr>
        <w:t xml:space="preserve">ла о </w:t>
      </w:r>
      <w:r>
        <w:rPr>
          <w:rFonts w:ascii="Times New Roman" w:hAnsi="Times New Roman" w:cs="Times New Roman"/>
          <w:sz w:val="28"/>
          <w:szCs w:val="28"/>
        </w:rPr>
        <w:t>том, что т</w:t>
      </w:r>
      <w:r w:rsidRPr="00DE7B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ерроризм в любых его проявлениях является одним из самых опасных, разрушительных и насильственных деяний, направленных против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Террорист практически не поддается рациональному разубеждению. Ему практически неведом страх и раскаяние в совершаемом или совершенном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им действии.</w:t>
      </w:r>
    </w:p>
    <w:p w:rsidR="006D35DC" w:rsidRPr="00BC1FB6" w:rsidRDefault="0039604C" w:rsidP="006D35DC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 чел., зрители - 4</w:t>
      </w:r>
      <w:r w:rsidR="006D35D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D35DC"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4E24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7459AF" w:rsidRDefault="007459AF" w:rsidP="007459A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пропаганде здорового образа жизни и спорта</w:t>
      </w:r>
    </w:p>
    <w:p w:rsidR="007459AF" w:rsidRPr="008379F3" w:rsidRDefault="007459AF" w:rsidP="007459A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 </w:t>
      </w:r>
      <w:r w:rsidR="00F83B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апреля </w:t>
      </w:r>
      <w:r w:rsidR="00F83B52" w:rsidRPr="008379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8379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МБУ ДК им. Ш. </w:t>
      </w:r>
      <w:proofErr w:type="spellStart"/>
      <w:r w:rsidRPr="008379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Грозного по пропаганде здорового образа жизни</w:t>
      </w:r>
      <w:r w:rsidRPr="008379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837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лекция «Защити себя», приуроченная ко Всемирному дню здоровья.  </w:t>
      </w:r>
    </w:p>
    <w:p w:rsidR="007459AF" w:rsidRDefault="007459AF" w:rsidP="007459A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мероприятия детям было рассказано, как правильно противостоя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различным вирусам и</w:t>
      </w:r>
      <w:r w:rsidRPr="00837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соблюдать личную гигиену, а также </w:t>
      </w:r>
      <w:r w:rsidRPr="00837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рекомендации врачей по профилактике заболевания гриппом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37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другими вирусными инфекциями. </w:t>
      </w:r>
    </w:p>
    <w:p w:rsidR="007459AF" w:rsidRDefault="007459AF" w:rsidP="007459A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частники-3 человек, зрители – 40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9AF" w:rsidRPr="00C75619" w:rsidRDefault="007459AF" w:rsidP="007459A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здорового образа жизни и 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ероприятие, присутствовало – 40 чел., задействовано – 3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аклкоголизма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35DC" w:rsidRPr="00101667" w:rsidRDefault="006D35DC" w:rsidP="006D35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</w:t>
      </w:r>
      <w:r w:rsidRPr="0010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Ш. </w:t>
      </w:r>
      <w:proofErr w:type="spellStart"/>
      <w:r w:rsidRPr="0010166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диалог – размышление «Наркомания – трагедия личности».</w:t>
      </w:r>
    </w:p>
    <w:p w:rsidR="006D35DC" w:rsidRPr="00101667" w:rsidRDefault="006D35DC" w:rsidP="006D35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Лектор рассказал слушателям о 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 одного безвредного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маловредного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наркотического средства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Основные мифы с безвредностью связанны с тем, что разрушительные последствия накапливаются со временем, и на первых этапах не так заметны. </w:t>
      </w:r>
      <w:r w:rsidRPr="0010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Наркотики приносят вред прежде всего здоровью наркомана. </w:t>
      </w:r>
      <w:r w:rsidRPr="0010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услышанного подростки почерпнули для себя знания как противостоять наркотической зависимости. </w:t>
      </w:r>
    </w:p>
    <w:p w:rsidR="006D35DC" w:rsidRDefault="006D35DC" w:rsidP="006D35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Участники- 3 чел., зрители - 40</w:t>
      </w:r>
      <w:r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35DC" w:rsidRPr="00213545" w:rsidRDefault="006D35DC" w:rsidP="006D35D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наркомании,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аклкоголизма</w:t>
      </w:r>
      <w:proofErr w:type="spellEnd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D0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40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правонарушений</w:t>
      </w:r>
    </w:p>
    <w:p w:rsidR="006D35DC" w:rsidRPr="00C527F5" w:rsidRDefault="006D35DC" w:rsidP="006D35D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</w:t>
      </w:r>
      <w:r w:rsidRPr="00C5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52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C52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52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</w:p>
    <w:p w:rsidR="006D35DC" w:rsidRPr="00C527F5" w:rsidRDefault="006D35DC" w:rsidP="006D35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безнадзорности и преступления среди несовершеннолетних проведена товарищеская встреча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римской борьбе «Юные борцы».</w:t>
      </w:r>
    </w:p>
    <w:p w:rsidR="006D35DC" w:rsidRPr="00C527F5" w:rsidRDefault="006D35DC" w:rsidP="006D35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5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 по </w:t>
      </w:r>
      <w:proofErr w:type="spellStart"/>
      <w:r w:rsidRPr="00C527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</w:t>
      </w:r>
      <w:proofErr w:type="spellEnd"/>
      <w:r w:rsidRPr="00C5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римской борьбе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</w:t>
      </w:r>
      <w:r w:rsidRPr="00C5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разными командами.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</w:t>
      </w:r>
      <w:r w:rsidR="007F7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состоялся</w:t>
      </w:r>
      <w:r w:rsidRPr="00C5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опытом между тренерами и юными спортсменами. Борцы провели по две – три схватки. Встреча прошла на должном уровне.</w:t>
      </w:r>
    </w:p>
    <w:p w:rsidR="006D35DC" w:rsidRPr="000B4634" w:rsidRDefault="006D35DC" w:rsidP="006D35D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частники-7 человек, зрители – 200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199" w:rsidRPr="007A11D2" w:rsidRDefault="007F7F00" w:rsidP="00EA5199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в</w:t>
      </w:r>
      <w:r w:rsidR="00EA5199" w:rsidRPr="007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</w:t>
      </w:r>
      <w:proofErr w:type="spellStart"/>
      <w:r w:rsidR="00EA5199" w:rsidRPr="007A11D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EA5199" w:rsidRPr="007A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проведен информационный час правовой грамотности «Человек и закон».</w:t>
      </w:r>
    </w:p>
    <w:p w:rsidR="00EA5199" w:rsidRDefault="00EA5199" w:rsidP="00EA5199">
      <w:pPr>
        <w:spacing w:after="0"/>
        <w:ind w:firstLine="708"/>
        <w:rPr>
          <w:rFonts w:ascii="Calibri" w:eastAsia="Calibri" w:hAnsi="Calibri" w:cs="Times New Roman"/>
        </w:rPr>
      </w:pPr>
      <w:r w:rsidRPr="007A11D2">
        <w:rPr>
          <w:rFonts w:ascii="Times New Roman" w:eastAsia="Calibri" w:hAnsi="Times New Roman" w:cs="Times New Roman"/>
          <w:sz w:val="28"/>
          <w:szCs w:val="28"/>
        </w:rPr>
        <w:t xml:space="preserve">Информационный час был проведен для участников клубных формирований. Детям было рассказано о том, что важно, чтобы подростки хорошо ориентировались в вопросах законности, правопорядка и правомерного поведения, знали правонарушения и ответственность, которая предусмотрена за них. </w:t>
      </w:r>
    </w:p>
    <w:p w:rsidR="00EA5199" w:rsidRPr="007A11D2" w:rsidRDefault="00EA5199" w:rsidP="00EA5199">
      <w:pPr>
        <w:spacing w:after="0"/>
        <w:rPr>
          <w:rFonts w:ascii="Calibri" w:eastAsia="Calibri" w:hAnsi="Calibri" w:cs="Times New Roman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частники-2 человек, зрители – 30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199" w:rsidRPr="000B4634" w:rsidRDefault="00EA5199" w:rsidP="00EA5199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профила</w:t>
      </w:r>
      <w:r w:rsidR="00F24F64">
        <w:rPr>
          <w:rFonts w:ascii="Times New Roman" w:eastAsia="Times New Roman" w:hAnsi="Times New Roman" w:cs="Times New Roman"/>
          <w:sz w:val="28"/>
          <w:szCs w:val="28"/>
        </w:rPr>
        <w:t>ктике правонарушений проведено 2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 – 230 чел., задействовано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профилактике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транспортных происшествий</w:t>
      </w:r>
    </w:p>
    <w:p w:rsidR="006D35DC" w:rsidRPr="000904D7" w:rsidRDefault="006D35DC" w:rsidP="006D35D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Pr="0009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</w:t>
      </w:r>
      <w:proofErr w:type="spellStart"/>
      <w:r w:rsidRPr="000904D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09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проведена акция по профилактике </w:t>
      </w:r>
      <w:proofErr w:type="spellStart"/>
      <w:r w:rsidRPr="0009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09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транспортных происшествий </w:t>
      </w:r>
    </w:p>
    <w:p w:rsidR="006D35DC" w:rsidRPr="000904D7" w:rsidRDefault="006D35DC" w:rsidP="006D35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904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 водителю»</w:t>
      </w:r>
    </w:p>
    <w:p w:rsidR="006D35DC" w:rsidRPr="000904D7" w:rsidRDefault="006D35DC" w:rsidP="006D35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проведена среди учащихся клубных формирований. Детям было дано домашнее задание: написать письмо водителю. Письма-обращения отличались по содержанию, но все призывали водителей к одному-соблюдать правила дорожного движения и беречь самое дорогое, что есть – это жизнь, свою и окружающих. В день проведения акции каждый участник передал своё письмо водителю. </w:t>
      </w:r>
    </w:p>
    <w:p w:rsidR="006D35DC" w:rsidRPr="00DC72CE" w:rsidRDefault="006D35DC" w:rsidP="006D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зрители- 20 чел.</w:t>
      </w:r>
    </w:p>
    <w:p w:rsidR="006D35DC" w:rsidRPr="008E2D23" w:rsidRDefault="006D35DC" w:rsidP="006D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</w:t>
      </w:r>
      <w:proofErr w:type="spellStart"/>
      <w:r w:rsidRPr="0009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09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транспортных происшествий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присутствовало – 20 чел., задействовано – 3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Внеплановые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BF0D2C" w:rsidRPr="0039604C" w:rsidRDefault="00BF0D2C" w:rsidP="00BF0D2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апрел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</w:t>
      </w:r>
      <w:proofErr w:type="spellStart"/>
      <w:r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ловзар</w:t>
      </w:r>
      <w:proofErr w:type="spellEnd"/>
      <w:r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0764B"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0764B"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Хьо</w:t>
      </w:r>
      <w:proofErr w:type="spellEnd"/>
      <w:r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хаза б1аьсте»</w:t>
      </w:r>
    </w:p>
    <w:p w:rsidR="00BF0D2C" w:rsidRPr="0039604C" w:rsidRDefault="00BF0D2C" w:rsidP="00BF0D2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Начался </w:t>
      </w:r>
      <w:proofErr w:type="spellStart"/>
      <w:r w:rsidRPr="003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3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напоминания о правилах поведения в исполнении танца. Для проведения данного мероприятия музыкальная аппаратура была установлена на улице.</w:t>
      </w:r>
      <w:r w:rsidRPr="003960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было проведено с соблюдением </w:t>
      </w:r>
      <w:proofErr w:type="spellStart"/>
      <w:r w:rsidRPr="003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вайнахских</w:t>
      </w:r>
      <w:proofErr w:type="spellEnd"/>
      <w:r w:rsidRPr="003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обычаев и традиций. Возможность танцевать представилась каждому желающему.</w:t>
      </w:r>
    </w:p>
    <w:p w:rsidR="00BF0D2C" w:rsidRPr="0039604C" w:rsidRDefault="00BF0D2C" w:rsidP="00BF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hAnsi="Times New Roman" w:cs="Times New Roman"/>
          <w:sz w:val="28"/>
          <w:szCs w:val="28"/>
        </w:rPr>
        <w:t>Участники – 10 чел., зрители- 150 чел.</w:t>
      </w:r>
    </w:p>
    <w:p w:rsidR="00BF0D2C" w:rsidRPr="0039604C" w:rsidRDefault="00BF0D2C" w:rsidP="00BF0D2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</w:t>
      </w:r>
      <w:r w:rsidRPr="003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396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</w:p>
    <w:p w:rsidR="00BF0D2C" w:rsidRPr="0039604C" w:rsidRDefault="00BF0D2C" w:rsidP="00BF0D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9604C">
        <w:rPr>
          <w:rFonts w:ascii="Times New Roman" w:eastAsia="Calibri" w:hAnsi="Times New Roman" w:cs="Times New Roman"/>
          <w:sz w:val="28"/>
          <w:szCs w:val="28"/>
        </w:rPr>
        <w:t>проведена товарищеская встреча по смешанным единоборством М1 «Сила в спорте».</w:t>
      </w:r>
    </w:p>
    <w:p w:rsidR="00BF0D2C" w:rsidRPr="0039604C" w:rsidRDefault="00BF0D2C" w:rsidP="00BF0D2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9604C">
        <w:rPr>
          <w:rFonts w:ascii="Times New Roman" w:eastAsia="Calibri" w:hAnsi="Times New Roman" w:cs="Times New Roman"/>
          <w:sz w:val="28"/>
          <w:szCs w:val="28"/>
        </w:rPr>
        <w:t xml:space="preserve">В товарищеской встрече приняли участие спортсмены, занимающиеся в секциях М1. Участники встречи соревновались в разных весовых категориях.  Спортсмены показали высочайший уровень спортивного мастерства. </w:t>
      </w:r>
    </w:p>
    <w:p w:rsidR="00BF0D2C" w:rsidRPr="0039604C" w:rsidRDefault="00BF0D2C" w:rsidP="00BF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hAnsi="Times New Roman" w:cs="Times New Roman"/>
          <w:sz w:val="28"/>
          <w:szCs w:val="28"/>
        </w:rPr>
        <w:t>Участники – 10 чел., зрители- 200 чел.</w:t>
      </w:r>
    </w:p>
    <w:p w:rsidR="007F7F00" w:rsidRPr="00CC2307" w:rsidRDefault="007F7F00" w:rsidP="007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2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оприятия, посвященные Дню мира в Чеченской Республике</w:t>
      </w:r>
    </w:p>
    <w:p w:rsidR="006D35DC" w:rsidRPr="00213545" w:rsidRDefault="006D35DC" w:rsidP="007F7F00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апреля в</w:t>
      </w:r>
      <w:r w:rsidRPr="0021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ДК им. Шиты </w:t>
      </w:r>
      <w:proofErr w:type="spellStart"/>
      <w:r w:rsidRPr="0021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1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ловзар</w:t>
      </w:r>
      <w:proofErr w:type="spellEnd"/>
      <w:r w:rsidRPr="0099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отмены КТО</w:t>
      </w:r>
      <w:r w:rsidRPr="0099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мира в Чеченской Республике!».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D35DC" w:rsidRDefault="006D35DC" w:rsidP="006D35D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3545">
        <w:rPr>
          <w:rFonts w:ascii="Times New Roman" w:eastAsia="Calibri" w:hAnsi="Times New Roman" w:cs="Times New Roman"/>
          <w:sz w:val="28"/>
          <w:szCs w:val="28"/>
        </w:rPr>
        <w:t xml:space="preserve">Для проведения данного мероприятия музыкальная аппаратура была установлена во дворе ДК. </w:t>
      </w:r>
      <w:r w:rsidRPr="00213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Каждому желающему было представлено возможность станцевать чеченский национальный танец лезгинка.</w:t>
      </w:r>
      <w:r w:rsidRPr="0021354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13545">
        <w:rPr>
          <w:rFonts w:ascii="Times New Roman" w:eastAsia="Calibri" w:hAnsi="Times New Roman" w:cs="Times New Roman"/>
          <w:sz w:val="28"/>
          <w:szCs w:val="28"/>
        </w:rPr>
        <w:t>Ловзар</w:t>
      </w:r>
      <w:proofErr w:type="spellEnd"/>
      <w:r w:rsidRPr="00213545">
        <w:rPr>
          <w:rFonts w:ascii="Times New Roman" w:eastAsia="Calibri" w:hAnsi="Times New Roman" w:cs="Times New Roman"/>
          <w:sz w:val="28"/>
          <w:szCs w:val="28"/>
        </w:rPr>
        <w:t xml:space="preserve"> был проведен с соблюдением </w:t>
      </w:r>
      <w:proofErr w:type="spellStart"/>
      <w:r w:rsidRPr="00213545">
        <w:rPr>
          <w:rFonts w:ascii="Times New Roman" w:eastAsia="Calibri" w:hAnsi="Times New Roman" w:cs="Times New Roman"/>
          <w:sz w:val="28"/>
          <w:szCs w:val="28"/>
        </w:rPr>
        <w:t>вайнахских</w:t>
      </w:r>
      <w:proofErr w:type="spellEnd"/>
      <w:r w:rsidRPr="00213545">
        <w:rPr>
          <w:rFonts w:ascii="Times New Roman" w:eastAsia="Calibri" w:hAnsi="Times New Roman" w:cs="Times New Roman"/>
          <w:sz w:val="28"/>
          <w:szCs w:val="28"/>
        </w:rPr>
        <w:t xml:space="preserve"> обычаев и традиций. </w:t>
      </w:r>
    </w:p>
    <w:p w:rsidR="006D35DC" w:rsidRDefault="006D35DC" w:rsidP="006D35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частники-10 человек, зрители – 150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5DC" w:rsidRPr="00BC1FB6" w:rsidRDefault="006D35DC" w:rsidP="006D35D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1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Культурно-досуговые мероприятия</w:t>
      </w:r>
    </w:p>
    <w:p w:rsidR="006D35DC" w:rsidRDefault="006D35DC" w:rsidP="006D35D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апреля</w:t>
      </w:r>
      <w:r w:rsidRPr="00021516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ДК им. Ш. </w:t>
      </w:r>
      <w:proofErr w:type="spellStart"/>
      <w:r w:rsidRPr="00021516">
        <w:rPr>
          <w:rFonts w:ascii="Times New Roman" w:eastAsia="Times New Roman" w:hAnsi="Times New Roman"/>
          <w:sz w:val="28"/>
          <w:szCs w:val="28"/>
          <w:lang w:eastAsia="ru-RU"/>
        </w:rPr>
        <w:t>Эдисултан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Грозного проведены настольные игры «Шахматная доска».</w:t>
      </w:r>
    </w:p>
    <w:p w:rsidR="006D35DC" w:rsidRDefault="006D35DC" w:rsidP="006D35D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мероприятие приняли участие учащиеся клубных формирований и все желающие. Посетителей ждал увлекательный досуг и общение с единомышленниками. Настольные игры прошли ярко и увлекательно.</w:t>
      </w:r>
    </w:p>
    <w:p w:rsidR="006D35DC" w:rsidRDefault="006D35DC" w:rsidP="006D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5 чел., зрители- 30</w:t>
      </w:r>
      <w:r w:rsidRPr="00BC1FB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D35DC" w:rsidRPr="00AC35DE" w:rsidRDefault="006D35DC" w:rsidP="006D35DC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5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пропаганде здорового образа жизни</w:t>
      </w:r>
    </w:p>
    <w:p w:rsidR="006D35DC" w:rsidRDefault="006D35DC" w:rsidP="006D35D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апреля в</w:t>
      </w:r>
      <w:r w:rsidRPr="00021516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ДК им. Ш. </w:t>
      </w:r>
      <w:proofErr w:type="spellStart"/>
      <w:r w:rsidRPr="00021516">
        <w:rPr>
          <w:rFonts w:ascii="Times New Roman" w:eastAsia="Times New Roman" w:hAnsi="Times New Roman"/>
          <w:sz w:val="28"/>
          <w:szCs w:val="28"/>
          <w:lang w:eastAsia="ru-RU"/>
        </w:rPr>
        <w:t>Эдисултан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Грозного </w:t>
      </w:r>
      <w:r w:rsidRPr="00A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проведена викторина «Мы знаем всё о ЗОЖ».</w:t>
      </w:r>
    </w:p>
    <w:p w:rsidR="006D35DC" w:rsidRDefault="007F7F00" w:rsidP="006D35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83B52">
        <w:rPr>
          <w:rFonts w:ascii="Times New Roman" w:eastAsia="Calibri" w:hAnsi="Times New Roman" w:cs="Times New Roman"/>
          <w:sz w:val="28"/>
          <w:szCs w:val="28"/>
        </w:rPr>
        <w:t>Провела данное</w:t>
      </w:r>
      <w:r w:rsidR="006D35DC">
        <w:rPr>
          <w:rFonts w:ascii="Times New Roman" w:eastAsia="Calibri" w:hAnsi="Times New Roman" w:cs="Times New Roman"/>
          <w:sz w:val="28"/>
          <w:szCs w:val="28"/>
        </w:rPr>
        <w:t xml:space="preserve"> мероприятия руководитель кружка</w:t>
      </w:r>
      <w:r w:rsidR="00733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35FC">
        <w:rPr>
          <w:rFonts w:ascii="Times New Roman" w:eastAsia="Calibri" w:hAnsi="Times New Roman" w:cs="Times New Roman"/>
          <w:sz w:val="28"/>
          <w:szCs w:val="28"/>
        </w:rPr>
        <w:t>Бачаева</w:t>
      </w:r>
      <w:proofErr w:type="spellEnd"/>
      <w:r w:rsidR="007335FC">
        <w:rPr>
          <w:rFonts w:ascii="Times New Roman" w:eastAsia="Calibri" w:hAnsi="Times New Roman" w:cs="Times New Roman"/>
          <w:sz w:val="28"/>
          <w:szCs w:val="28"/>
        </w:rPr>
        <w:t xml:space="preserve"> Марьям </w:t>
      </w:r>
      <w:proofErr w:type="spellStart"/>
      <w:r w:rsidR="007335FC">
        <w:rPr>
          <w:rFonts w:ascii="Times New Roman" w:eastAsia="Calibri" w:hAnsi="Times New Roman" w:cs="Times New Roman"/>
          <w:sz w:val="28"/>
          <w:szCs w:val="28"/>
        </w:rPr>
        <w:t>Салмановна</w:t>
      </w:r>
      <w:proofErr w:type="spellEnd"/>
      <w:r w:rsidR="006D35DC">
        <w:rPr>
          <w:rFonts w:ascii="Times New Roman" w:eastAsia="Calibri" w:hAnsi="Times New Roman" w:cs="Times New Roman"/>
          <w:sz w:val="28"/>
          <w:szCs w:val="28"/>
        </w:rPr>
        <w:t>. Викторина прошла</w:t>
      </w:r>
      <w:r w:rsidR="006D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учащимися клубных формирований.</w:t>
      </w:r>
      <w:r w:rsidR="006D35DC">
        <w:rPr>
          <w:rFonts w:ascii="Times New Roman" w:eastAsia="Calibri" w:hAnsi="Times New Roman" w:cs="Times New Roman"/>
          <w:sz w:val="28"/>
          <w:szCs w:val="28"/>
        </w:rPr>
        <w:t xml:space="preserve"> Дети ответили на вопросы о правильном питании и факторах, способствующих укреплению здоровья. Подводя итоги мероприятия, учащиеся обсудили важность подвижного образа жизни, режима дня, питания и здорового сна.</w:t>
      </w:r>
    </w:p>
    <w:p w:rsidR="006D35DC" w:rsidRDefault="006D35DC" w:rsidP="006D3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зрители- 20</w:t>
      </w:r>
      <w:r w:rsidRPr="00BC1FB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96C92" w:rsidRDefault="00B96C92" w:rsidP="0039604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04C" w:rsidRPr="0039604C" w:rsidRDefault="0039604C" w:rsidP="0039604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День чеченского языка</w:t>
      </w:r>
    </w:p>
    <w:p w:rsidR="0039604C" w:rsidRPr="0039604C" w:rsidRDefault="00AE7577" w:rsidP="0039604C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 апреля</w:t>
      </w:r>
      <w:r w:rsidR="0039604C"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="0039604C"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39604C"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Грозного </w:t>
      </w:r>
    </w:p>
    <w:p w:rsidR="0039604C" w:rsidRPr="0039604C" w:rsidRDefault="0039604C" w:rsidP="0039604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 дню чеченского языка проведен час художественного слова «Час души» </w:t>
      </w:r>
    </w:p>
    <w:p w:rsidR="0039604C" w:rsidRPr="0039604C" w:rsidRDefault="0039604C" w:rsidP="003960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hAnsi="Times New Roman" w:cs="Times New Roman"/>
          <w:sz w:val="28"/>
          <w:szCs w:val="28"/>
        </w:rPr>
        <w:t xml:space="preserve">Час художественного слова провела руководитель театрального кружка «Лучики» </w:t>
      </w:r>
      <w:proofErr w:type="spellStart"/>
      <w:r w:rsidRPr="0039604C">
        <w:rPr>
          <w:rFonts w:ascii="Times New Roman" w:hAnsi="Times New Roman" w:cs="Times New Roman"/>
          <w:sz w:val="28"/>
          <w:szCs w:val="28"/>
        </w:rPr>
        <w:t>Лорснукаева</w:t>
      </w:r>
      <w:proofErr w:type="spellEnd"/>
      <w:r w:rsidRPr="00396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04C">
        <w:rPr>
          <w:rFonts w:ascii="Times New Roman" w:hAnsi="Times New Roman" w:cs="Times New Roman"/>
          <w:sz w:val="28"/>
          <w:szCs w:val="28"/>
        </w:rPr>
        <w:t>Марият</w:t>
      </w:r>
      <w:proofErr w:type="spellEnd"/>
      <w:r w:rsidRPr="00396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04C">
        <w:rPr>
          <w:rFonts w:ascii="Times New Roman" w:hAnsi="Times New Roman" w:cs="Times New Roman"/>
          <w:sz w:val="28"/>
          <w:szCs w:val="28"/>
        </w:rPr>
        <w:t>Имрановна</w:t>
      </w:r>
      <w:proofErr w:type="spellEnd"/>
      <w:r w:rsidRPr="0039604C">
        <w:rPr>
          <w:rFonts w:ascii="Times New Roman" w:hAnsi="Times New Roman" w:cs="Times New Roman"/>
          <w:sz w:val="28"/>
          <w:szCs w:val="28"/>
        </w:rPr>
        <w:t xml:space="preserve">. В её исполнении прозвучали отрывки </w:t>
      </w:r>
      <w:r w:rsidR="00F83B52" w:rsidRPr="0039604C">
        <w:rPr>
          <w:rFonts w:ascii="Times New Roman" w:hAnsi="Times New Roman" w:cs="Times New Roman"/>
          <w:sz w:val="28"/>
          <w:szCs w:val="28"/>
        </w:rPr>
        <w:t>из «Молния</w:t>
      </w:r>
      <w:r w:rsidRPr="0039604C">
        <w:rPr>
          <w:rFonts w:ascii="Times New Roman" w:hAnsi="Times New Roman" w:cs="Times New Roman"/>
          <w:sz w:val="28"/>
          <w:szCs w:val="28"/>
        </w:rPr>
        <w:t xml:space="preserve"> в горах» произведения </w:t>
      </w:r>
      <w:proofErr w:type="spellStart"/>
      <w:r w:rsidRPr="0039604C">
        <w:rPr>
          <w:rFonts w:ascii="Times New Roman" w:hAnsi="Times New Roman" w:cs="Times New Roman"/>
          <w:sz w:val="28"/>
          <w:szCs w:val="28"/>
        </w:rPr>
        <w:t>Абузар</w:t>
      </w:r>
      <w:proofErr w:type="spellEnd"/>
      <w:r w:rsidRPr="00396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04C">
        <w:rPr>
          <w:rFonts w:ascii="Times New Roman" w:hAnsi="Times New Roman" w:cs="Times New Roman"/>
          <w:sz w:val="28"/>
          <w:szCs w:val="28"/>
        </w:rPr>
        <w:t>Айдамиров</w:t>
      </w:r>
      <w:proofErr w:type="spellEnd"/>
      <w:r w:rsidRPr="003960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604C">
        <w:rPr>
          <w:rFonts w:ascii="Times New Roman" w:hAnsi="Times New Roman" w:cs="Times New Roman"/>
          <w:sz w:val="28"/>
          <w:szCs w:val="28"/>
        </w:rPr>
        <w:t xml:space="preserve"> Ребята познакомились с биографией автора. Звучали стихи – загадки. А затем </w:t>
      </w:r>
      <w:proofErr w:type="spellStart"/>
      <w:r w:rsidRPr="0039604C">
        <w:rPr>
          <w:rFonts w:ascii="Times New Roman" w:hAnsi="Times New Roman" w:cs="Times New Roman"/>
          <w:sz w:val="28"/>
          <w:szCs w:val="28"/>
        </w:rPr>
        <w:t>Марият</w:t>
      </w:r>
      <w:proofErr w:type="spellEnd"/>
      <w:r w:rsidRPr="0039604C">
        <w:rPr>
          <w:rFonts w:ascii="Times New Roman" w:hAnsi="Times New Roman" w:cs="Times New Roman"/>
          <w:sz w:val="28"/>
          <w:szCs w:val="28"/>
        </w:rPr>
        <w:t xml:space="preserve"> передала эстафету ребятам, предложив им попробовать  в чтении с листа. Юные читатели декламировали выразительно и эмоционально.</w:t>
      </w:r>
    </w:p>
    <w:p w:rsidR="0039604C" w:rsidRPr="0039604C" w:rsidRDefault="0039604C" w:rsidP="0039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hAnsi="Times New Roman" w:cs="Times New Roman"/>
          <w:sz w:val="28"/>
          <w:szCs w:val="28"/>
        </w:rPr>
        <w:t>Участники – 5 чел., зрители- 35 чел.</w:t>
      </w:r>
    </w:p>
    <w:p w:rsidR="0039604C" w:rsidRPr="0039604C" w:rsidRDefault="0039604C" w:rsidP="0039604C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39604C">
        <w:rPr>
          <w:rFonts w:ascii="Times New Roman" w:hAnsi="Times New Roman" w:cs="Times New Roman"/>
          <w:b/>
          <w:i/>
          <w:sz w:val="28"/>
          <w:szCs w:val="28"/>
        </w:rPr>
        <w:t>Мероприятия по социальной адаптации граждан с ограниченными физическими</w:t>
      </w:r>
      <w:r w:rsidR="00AE7577">
        <w:rPr>
          <w:rFonts w:ascii="Times New Roman" w:hAnsi="Times New Roman" w:cs="Times New Roman"/>
          <w:b/>
          <w:i/>
          <w:sz w:val="28"/>
          <w:szCs w:val="28"/>
        </w:rPr>
        <w:t xml:space="preserve"> возможностями</w:t>
      </w:r>
    </w:p>
    <w:p w:rsidR="0039604C" w:rsidRPr="0039604C" w:rsidRDefault="00AE7577" w:rsidP="0039604C">
      <w:pPr>
        <w:keepNext/>
        <w:spacing w:after="0" w:line="240" w:lineRule="auto"/>
        <w:ind w:firstLine="708"/>
        <w:outlineLvl w:val="2"/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 апреля</w:t>
      </w:r>
      <w:r w:rsidR="0039604C"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="0039604C"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39604C"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Грозного </w:t>
      </w:r>
    </w:p>
    <w:p w:rsidR="0039604C" w:rsidRPr="0039604C" w:rsidRDefault="0039604C" w:rsidP="00396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hAnsi="Times New Roman" w:cs="Times New Roman"/>
          <w:sz w:val="28"/>
          <w:szCs w:val="28"/>
        </w:rPr>
        <w:t>по социальной адаптации граждан с ограниченными физическими возможностями проведена беседа «Особенные дети».</w:t>
      </w:r>
    </w:p>
    <w:p w:rsidR="0039604C" w:rsidRPr="0039604C" w:rsidRDefault="0039604C" w:rsidP="003960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hAnsi="Times New Roman" w:cs="Times New Roman"/>
          <w:sz w:val="28"/>
          <w:szCs w:val="28"/>
        </w:rPr>
        <w:t xml:space="preserve">Беседу провела руководитель театрального кружка </w:t>
      </w:r>
      <w:proofErr w:type="spellStart"/>
      <w:r w:rsidRPr="0039604C">
        <w:rPr>
          <w:rFonts w:ascii="Times New Roman" w:hAnsi="Times New Roman" w:cs="Times New Roman"/>
          <w:sz w:val="28"/>
          <w:szCs w:val="28"/>
        </w:rPr>
        <w:t>Лорснукаева</w:t>
      </w:r>
      <w:proofErr w:type="spellEnd"/>
      <w:r w:rsidRPr="00396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04C" w:rsidRPr="0039604C" w:rsidRDefault="0039604C" w:rsidP="00396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604C">
        <w:rPr>
          <w:rFonts w:ascii="Times New Roman" w:hAnsi="Times New Roman" w:cs="Times New Roman"/>
          <w:sz w:val="28"/>
          <w:szCs w:val="28"/>
        </w:rPr>
        <w:t>Марият</w:t>
      </w:r>
      <w:proofErr w:type="spellEnd"/>
      <w:r w:rsidRPr="00396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04C">
        <w:rPr>
          <w:rFonts w:ascii="Times New Roman" w:hAnsi="Times New Roman" w:cs="Times New Roman"/>
          <w:sz w:val="28"/>
          <w:szCs w:val="28"/>
        </w:rPr>
        <w:t>Имрановна</w:t>
      </w:r>
      <w:proofErr w:type="spellEnd"/>
      <w:r w:rsidRPr="0039604C">
        <w:rPr>
          <w:rFonts w:ascii="Times New Roman" w:hAnsi="Times New Roman" w:cs="Times New Roman"/>
          <w:sz w:val="28"/>
          <w:szCs w:val="28"/>
        </w:rPr>
        <w:t xml:space="preserve"> она рассказала детям, об отношении нашего общества к людям с ограниченными возможностями. И о том, что эти </w:t>
      </w:r>
      <w:r w:rsidR="00AE7577">
        <w:rPr>
          <w:rFonts w:ascii="Times New Roman" w:hAnsi="Times New Roman" w:cs="Times New Roman"/>
          <w:sz w:val="28"/>
          <w:szCs w:val="28"/>
        </w:rPr>
        <w:t>«</w:t>
      </w:r>
      <w:r w:rsidRPr="0039604C">
        <w:rPr>
          <w:rFonts w:ascii="Times New Roman" w:hAnsi="Times New Roman" w:cs="Times New Roman"/>
          <w:sz w:val="28"/>
          <w:szCs w:val="28"/>
        </w:rPr>
        <w:t>особенные дети</w:t>
      </w:r>
      <w:proofErr w:type="gramStart"/>
      <w:r w:rsidR="00AE7577">
        <w:rPr>
          <w:rFonts w:ascii="Times New Roman" w:hAnsi="Times New Roman" w:cs="Times New Roman"/>
          <w:sz w:val="28"/>
          <w:szCs w:val="28"/>
        </w:rPr>
        <w:t>»</w:t>
      </w:r>
      <w:r w:rsidRPr="003960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604C">
        <w:rPr>
          <w:rFonts w:ascii="Times New Roman" w:hAnsi="Times New Roman" w:cs="Times New Roman"/>
          <w:sz w:val="28"/>
          <w:szCs w:val="28"/>
        </w:rPr>
        <w:t xml:space="preserve"> такие же, как и все остальные , хотят посещать концерты , кафе, магазины, библиотеке, и люди и государство должны создавать для них условия.</w:t>
      </w:r>
    </w:p>
    <w:p w:rsidR="0039604C" w:rsidRPr="0039604C" w:rsidRDefault="0039604C" w:rsidP="00396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hAnsi="Times New Roman" w:cs="Times New Roman"/>
          <w:sz w:val="28"/>
          <w:szCs w:val="28"/>
        </w:rPr>
        <w:t>Если каждый из нас хотя бы однажды протянет руку помощи инвалиду, проблем у них станет меньше, а жизнь будет лучше.</w:t>
      </w:r>
    </w:p>
    <w:p w:rsidR="0039604C" w:rsidRPr="0039604C" w:rsidRDefault="0039604C" w:rsidP="0039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hAnsi="Times New Roman" w:cs="Times New Roman"/>
          <w:sz w:val="28"/>
          <w:szCs w:val="28"/>
        </w:rPr>
        <w:t>Участники – 2 чел., зрители- 40 чел.</w:t>
      </w:r>
    </w:p>
    <w:p w:rsidR="0039604C" w:rsidRPr="0039604C" w:rsidRDefault="0039604C" w:rsidP="003960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604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Мероприятия по пропаганде  защиты окружающей среды</w:t>
      </w:r>
    </w:p>
    <w:p w:rsidR="0039604C" w:rsidRPr="0039604C" w:rsidRDefault="00AE7577" w:rsidP="0039604C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27 апреля</w:t>
      </w:r>
      <w:r w:rsidR="0039604C"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="0039604C"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39604C"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Грозного по пропаганде  защиты окружающей среды проведен диспут « Что значит быть другом окружающего мира?».</w:t>
      </w:r>
    </w:p>
    <w:p w:rsidR="0039604C" w:rsidRPr="0039604C" w:rsidRDefault="0039604C" w:rsidP="0039604C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ходе диспута было рассказано </w:t>
      </w:r>
      <w:r w:rsidR="00F83B52"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слушателям,</w:t>
      </w:r>
      <w:r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том, что нужно воспитывать в себе </w:t>
      </w:r>
      <w:r w:rsidR="00F83B52"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бережное ответственное</w:t>
      </w:r>
      <w:r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отношение и любовь к природ</w:t>
      </w:r>
      <w:r w:rsidR="00AE75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родного края, и к экологической культуре</w:t>
      </w:r>
      <w:r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Необходимо бережно относиться к природе: не мусорить, не забывать тушить костер песком или водой, не ломай ветки деревьев и кустарников, </w:t>
      </w:r>
      <w:r w:rsidR="00AE75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напротив </w:t>
      </w:r>
      <w:r w:rsidRPr="00396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сажать деревья и цветы.  </w:t>
      </w:r>
    </w:p>
    <w:p w:rsidR="0039604C" w:rsidRPr="0039604C" w:rsidRDefault="0039604C" w:rsidP="0039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hAnsi="Times New Roman" w:cs="Times New Roman"/>
          <w:sz w:val="28"/>
          <w:szCs w:val="28"/>
        </w:rPr>
        <w:t>Участники – 2 чел., зрители- 40 чел.</w:t>
      </w:r>
    </w:p>
    <w:p w:rsidR="0039604C" w:rsidRPr="0039604C" w:rsidRDefault="0039604C" w:rsidP="0039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39604C">
        <w:rPr>
          <w:sz w:val="28"/>
          <w:szCs w:val="28"/>
        </w:rPr>
        <w:t xml:space="preserve"> </w:t>
      </w:r>
      <w:r w:rsidRPr="0039604C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>
        <w:rPr>
          <w:rFonts w:ascii="Times New Roman" w:hAnsi="Times New Roman" w:cs="Times New Roman"/>
          <w:sz w:val="28"/>
          <w:szCs w:val="28"/>
        </w:rPr>
        <w:t>8 мероприятий, присутствовало –6</w:t>
      </w:r>
      <w:r w:rsidRPr="0039604C">
        <w:rPr>
          <w:rFonts w:ascii="Times New Roman" w:hAnsi="Times New Roman" w:cs="Times New Roman"/>
          <w:sz w:val="28"/>
          <w:szCs w:val="28"/>
        </w:rPr>
        <w:t xml:space="preserve">65 чел., задействовано –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39604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9604C" w:rsidRPr="0039604C" w:rsidRDefault="0039604C" w:rsidP="003960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04C" w:rsidRPr="0039604C" w:rsidRDefault="0039604C" w:rsidP="00396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735" w:rsidRPr="00C667D4" w:rsidRDefault="00D93319" w:rsidP="003C77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апрель</w:t>
      </w:r>
      <w:r w:rsidR="004E2450">
        <w:rPr>
          <w:rFonts w:ascii="Times New Roman" w:eastAsia="Times New Roman" w:hAnsi="Times New Roman" w:cs="Times New Roman"/>
          <w:sz w:val="28"/>
          <w:szCs w:val="28"/>
        </w:rPr>
        <w:t xml:space="preserve"> проведено - 20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2F8C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присутствовало- 1905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79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задействовано - 217</w:t>
      </w:r>
      <w:r w:rsidR="003C7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</w:t>
      </w:r>
      <w:r w:rsidR="003C7735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764B" w:rsidRDefault="00B0764B" w:rsidP="003C7735">
      <w:pPr>
        <w:spacing w:after="0" w:line="240" w:lineRule="auto"/>
        <w:jc w:val="both"/>
      </w:pPr>
    </w:p>
    <w:p w:rsidR="003C7735" w:rsidRPr="00381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lastRenderedPageBreak/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8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й кружок – (младшая группа) – 26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Обучаются плетению из бисера.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Резьба по дереву –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еву –20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3C7735" w:rsidRPr="00C667D4" w:rsidRDefault="00CF79E3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ИЗО – 28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  Учатся рисовать. 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792F8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D93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792F8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D93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2A0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Pr="00C667D4" w:rsidRDefault="004242A0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364B2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4242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D93319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792F8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D2D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Pr="00C667D4" w:rsidRDefault="00546D2D" w:rsidP="00546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транспортных происшествий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546D2D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546D2D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546D2D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792F8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792F8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792F8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546D2D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546D2D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546D2D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1905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792F8C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70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1C273E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46D2D" w:rsidRDefault="00546D2D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4B" w:rsidRDefault="00B0764B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sectPr w:rsidR="002A1DB8" w:rsidRPr="00451A95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A2"/>
    <w:rsid w:val="0001542F"/>
    <w:rsid w:val="00045052"/>
    <w:rsid w:val="00047570"/>
    <w:rsid w:val="00051332"/>
    <w:rsid w:val="00052D61"/>
    <w:rsid w:val="00053921"/>
    <w:rsid w:val="0006544E"/>
    <w:rsid w:val="0006761F"/>
    <w:rsid w:val="00074500"/>
    <w:rsid w:val="000A19FE"/>
    <w:rsid w:val="000A4DDF"/>
    <w:rsid w:val="000A5B44"/>
    <w:rsid w:val="000A61D7"/>
    <w:rsid w:val="000D17E9"/>
    <w:rsid w:val="000D2DD6"/>
    <w:rsid w:val="000E1129"/>
    <w:rsid w:val="000F097F"/>
    <w:rsid w:val="000F41E3"/>
    <w:rsid w:val="00100211"/>
    <w:rsid w:val="0011278E"/>
    <w:rsid w:val="0011744B"/>
    <w:rsid w:val="00132D67"/>
    <w:rsid w:val="00133951"/>
    <w:rsid w:val="001361FA"/>
    <w:rsid w:val="001427BC"/>
    <w:rsid w:val="001454A3"/>
    <w:rsid w:val="00147204"/>
    <w:rsid w:val="00166257"/>
    <w:rsid w:val="00167DB5"/>
    <w:rsid w:val="00173C57"/>
    <w:rsid w:val="00181E3D"/>
    <w:rsid w:val="00184132"/>
    <w:rsid w:val="0018519F"/>
    <w:rsid w:val="00191584"/>
    <w:rsid w:val="00192C90"/>
    <w:rsid w:val="0019458D"/>
    <w:rsid w:val="001974CA"/>
    <w:rsid w:val="001A1533"/>
    <w:rsid w:val="001B4F4D"/>
    <w:rsid w:val="001B7AFE"/>
    <w:rsid w:val="001C273E"/>
    <w:rsid w:val="001C3CD3"/>
    <w:rsid w:val="001C5CF0"/>
    <w:rsid w:val="001D2F69"/>
    <w:rsid w:val="001D6955"/>
    <w:rsid w:val="001E3BF7"/>
    <w:rsid w:val="001E69CE"/>
    <w:rsid w:val="001F519A"/>
    <w:rsid w:val="001F72BA"/>
    <w:rsid w:val="002037C7"/>
    <w:rsid w:val="002109FB"/>
    <w:rsid w:val="00224140"/>
    <w:rsid w:val="00226D09"/>
    <w:rsid w:val="00237350"/>
    <w:rsid w:val="00261B45"/>
    <w:rsid w:val="00262686"/>
    <w:rsid w:val="00267867"/>
    <w:rsid w:val="002700EA"/>
    <w:rsid w:val="00271784"/>
    <w:rsid w:val="00272A0C"/>
    <w:rsid w:val="0027522D"/>
    <w:rsid w:val="0029795C"/>
    <w:rsid w:val="002A1DB8"/>
    <w:rsid w:val="002A5B90"/>
    <w:rsid w:val="002B0B25"/>
    <w:rsid w:val="002B0B44"/>
    <w:rsid w:val="002B4FDF"/>
    <w:rsid w:val="002E3590"/>
    <w:rsid w:val="002F0D87"/>
    <w:rsid w:val="003116E2"/>
    <w:rsid w:val="00313F78"/>
    <w:rsid w:val="0031693B"/>
    <w:rsid w:val="00322479"/>
    <w:rsid w:val="0033083E"/>
    <w:rsid w:val="003309D7"/>
    <w:rsid w:val="003364B2"/>
    <w:rsid w:val="003464AE"/>
    <w:rsid w:val="00356D9B"/>
    <w:rsid w:val="003711F7"/>
    <w:rsid w:val="0037574D"/>
    <w:rsid w:val="003811D5"/>
    <w:rsid w:val="00382024"/>
    <w:rsid w:val="0039604C"/>
    <w:rsid w:val="003A0FAB"/>
    <w:rsid w:val="003A221E"/>
    <w:rsid w:val="003A5704"/>
    <w:rsid w:val="003C4520"/>
    <w:rsid w:val="003C7735"/>
    <w:rsid w:val="003F0117"/>
    <w:rsid w:val="003F5237"/>
    <w:rsid w:val="0041166F"/>
    <w:rsid w:val="00415E80"/>
    <w:rsid w:val="00420401"/>
    <w:rsid w:val="004242A0"/>
    <w:rsid w:val="00424A09"/>
    <w:rsid w:val="004447FE"/>
    <w:rsid w:val="004453D4"/>
    <w:rsid w:val="00447252"/>
    <w:rsid w:val="004515CA"/>
    <w:rsid w:val="00473A2A"/>
    <w:rsid w:val="00482B15"/>
    <w:rsid w:val="00497DA8"/>
    <w:rsid w:val="004A03CD"/>
    <w:rsid w:val="004A04CD"/>
    <w:rsid w:val="004A6808"/>
    <w:rsid w:val="004B17D9"/>
    <w:rsid w:val="004C2732"/>
    <w:rsid w:val="004C7FC1"/>
    <w:rsid w:val="004D3A8B"/>
    <w:rsid w:val="004D5E50"/>
    <w:rsid w:val="004E2450"/>
    <w:rsid w:val="004E2894"/>
    <w:rsid w:val="004F282B"/>
    <w:rsid w:val="004F3712"/>
    <w:rsid w:val="004F73C5"/>
    <w:rsid w:val="00506D20"/>
    <w:rsid w:val="005170B2"/>
    <w:rsid w:val="00522BAE"/>
    <w:rsid w:val="00527516"/>
    <w:rsid w:val="00534C14"/>
    <w:rsid w:val="005465B4"/>
    <w:rsid w:val="00546D2D"/>
    <w:rsid w:val="0057597B"/>
    <w:rsid w:val="00576E75"/>
    <w:rsid w:val="00590A0A"/>
    <w:rsid w:val="005963F3"/>
    <w:rsid w:val="005971E7"/>
    <w:rsid w:val="00597425"/>
    <w:rsid w:val="005B7342"/>
    <w:rsid w:val="005B74D0"/>
    <w:rsid w:val="005C32CD"/>
    <w:rsid w:val="005D5029"/>
    <w:rsid w:val="005E7ACF"/>
    <w:rsid w:val="005F2E87"/>
    <w:rsid w:val="005F6978"/>
    <w:rsid w:val="00612785"/>
    <w:rsid w:val="00623912"/>
    <w:rsid w:val="006422CD"/>
    <w:rsid w:val="006431D5"/>
    <w:rsid w:val="00644EB6"/>
    <w:rsid w:val="006473FB"/>
    <w:rsid w:val="00647AEE"/>
    <w:rsid w:val="00661242"/>
    <w:rsid w:val="00661528"/>
    <w:rsid w:val="00664980"/>
    <w:rsid w:val="00671246"/>
    <w:rsid w:val="0067659B"/>
    <w:rsid w:val="00683929"/>
    <w:rsid w:val="00691BFD"/>
    <w:rsid w:val="006934AC"/>
    <w:rsid w:val="006A70FA"/>
    <w:rsid w:val="006B189C"/>
    <w:rsid w:val="006B6121"/>
    <w:rsid w:val="006D35DC"/>
    <w:rsid w:val="006E0C66"/>
    <w:rsid w:val="006F3AB1"/>
    <w:rsid w:val="00731C6F"/>
    <w:rsid w:val="007335FC"/>
    <w:rsid w:val="00736F23"/>
    <w:rsid w:val="007459AF"/>
    <w:rsid w:val="00747E52"/>
    <w:rsid w:val="00773797"/>
    <w:rsid w:val="00775614"/>
    <w:rsid w:val="00792F8C"/>
    <w:rsid w:val="00797A2E"/>
    <w:rsid w:val="007A1093"/>
    <w:rsid w:val="007A6808"/>
    <w:rsid w:val="007B4C5A"/>
    <w:rsid w:val="007C4B78"/>
    <w:rsid w:val="007C540D"/>
    <w:rsid w:val="007C636B"/>
    <w:rsid w:val="007D3E34"/>
    <w:rsid w:val="007F12AE"/>
    <w:rsid w:val="007F7F00"/>
    <w:rsid w:val="00812BF0"/>
    <w:rsid w:val="00821312"/>
    <w:rsid w:val="008232E5"/>
    <w:rsid w:val="00844A10"/>
    <w:rsid w:val="00851E6A"/>
    <w:rsid w:val="00853D4A"/>
    <w:rsid w:val="00853F60"/>
    <w:rsid w:val="008560F8"/>
    <w:rsid w:val="008571EA"/>
    <w:rsid w:val="008660DB"/>
    <w:rsid w:val="00870D6F"/>
    <w:rsid w:val="00877272"/>
    <w:rsid w:val="00886E56"/>
    <w:rsid w:val="008930DB"/>
    <w:rsid w:val="00893437"/>
    <w:rsid w:val="00896F04"/>
    <w:rsid w:val="008A428F"/>
    <w:rsid w:val="008C069E"/>
    <w:rsid w:val="008C4951"/>
    <w:rsid w:val="008C57CD"/>
    <w:rsid w:val="008D0C89"/>
    <w:rsid w:val="008D2187"/>
    <w:rsid w:val="008D4FDE"/>
    <w:rsid w:val="008E0442"/>
    <w:rsid w:val="008E2D23"/>
    <w:rsid w:val="008E4CFC"/>
    <w:rsid w:val="008F03D9"/>
    <w:rsid w:val="008F0B8C"/>
    <w:rsid w:val="008F3529"/>
    <w:rsid w:val="008F36E5"/>
    <w:rsid w:val="0090260C"/>
    <w:rsid w:val="00903085"/>
    <w:rsid w:val="0090334B"/>
    <w:rsid w:val="00905433"/>
    <w:rsid w:val="00907A56"/>
    <w:rsid w:val="00911E40"/>
    <w:rsid w:val="009120D2"/>
    <w:rsid w:val="00913DC0"/>
    <w:rsid w:val="00922EDC"/>
    <w:rsid w:val="00923A01"/>
    <w:rsid w:val="00924DBE"/>
    <w:rsid w:val="009306C4"/>
    <w:rsid w:val="00931AFE"/>
    <w:rsid w:val="00950CEA"/>
    <w:rsid w:val="00961CB5"/>
    <w:rsid w:val="00962449"/>
    <w:rsid w:val="009729BC"/>
    <w:rsid w:val="00992C34"/>
    <w:rsid w:val="009A474F"/>
    <w:rsid w:val="009B3639"/>
    <w:rsid w:val="009B5D46"/>
    <w:rsid w:val="009C378C"/>
    <w:rsid w:val="009C3AC7"/>
    <w:rsid w:val="009D7FDE"/>
    <w:rsid w:val="009E07F0"/>
    <w:rsid w:val="009E0D5F"/>
    <w:rsid w:val="009E46BE"/>
    <w:rsid w:val="009E6B2C"/>
    <w:rsid w:val="009F076A"/>
    <w:rsid w:val="009F67E5"/>
    <w:rsid w:val="00A01508"/>
    <w:rsid w:val="00A06A30"/>
    <w:rsid w:val="00A06B6D"/>
    <w:rsid w:val="00A141BA"/>
    <w:rsid w:val="00A15747"/>
    <w:rsid w:val="00A168AA"/>
    <w:rsid w:val="00A1713C"/>
    <w:rsid w:val="00A23CF7"/>
    <w:rsid w:val="00A65E40"/>
    <w:rsid w:val="00A66D42"/>
    <w:rsid w:val="00A6716D"/>
    <w:rsid w:val="00A70F47"/>
    <w:rsid w:val="00A969A6"/>
    <w:rsid w:val="00AA5C8B"/>
    <w:rsid w:val="00AA7D62"/>
    <w:rsid w:val="00AC1AA2"/>
    <w:rsid w:val="00AC548E"/>
    <w:rsid w:val="00AD4002"/>
    <w:rsid w:val="00AE7577"/>
    <w:rsid w:val="00AF3781"/>
    <w:rsid w:val="00AF751D"/>
    <w:rsid w:val="00B0764B"/>
    <w:rsid w:val="00B2009C"/>
    <w:rsid w:val="00B25CCD"/>
    <w:rsid w:val="00B300BF"/>
    <w:rsid w:val="00B445F8"/>
    <w:rsid w:val="00B561EC"/>
    <w:rsid w:val="00B61A18"/>
    <w:rsid w:val="00B625AB"/>
    <w:rsid w:val="00B70DCB"/>
    <w:rsid w:val="00B73C51"/>
    <w:rsid w:val="00B95E49"/>
    <w:rsid w:val="00B96C92"/>
    <w:rsid w:val="00BB203E"/>
    <w:rsid w:val="00BB61F1"/>
    <w:rsid w:val="00BC4275"/>
    <w:rsid w:val="00BD3CAA"/>
    <w:rsid w:val="00BD4380"/>
    <w:rsid w:val="00BD67F0"/>
    <w:rsid w:val="00BF0C06"/>
    <w:rsid w:val="00BF0D2C"/>
    <w:rsid w:val="00BF3E88"/>
    <w:rsid w:val="00C01748"/>
    <w:rsid w:val="00C20CA0"/>
    <w:rsid w:val="00C27D79"/>
    <w:rsid w:val="00C50A4B"/>
    <w:rsid w:val="00C50DB1"/>
    <w:rsid w:val="00C56A97"/>
    <w:rsid w:val="00C61926"/>
    <w:rsid w:val="00C6512E"/>
    <w:rsid w:val="00C74823"/>
    <w:rsid w:val="00C9326D"/>
    <w:rsid w:val="00C967D4"/>
    <w:rsid w:val="00C96FCC"/>
    <w:rsid w:val="00CA6E08"/>
    <w:rsid w:val="00CA744C"/>
    <w:rsid w:val="00CB0A8E"/>
    <w:rsid w:val="00CC3CCA"/>
    <w:rsid w:val="00CC45E5"/>
    <w:rsid w:val="00CD0D43"/>
    <w:rsid w:val="00CD53AF"/>
    <w:rsid w:val="00CF0242"/>
    <w:rsid w:val="00CF79E3"/>
    <w:rsid w:val="00D066C4"/>
    <w:rsid w:val="00D129A5"/>
    <w:rsid w:val="00D14059"/>
    <w:rsid w:val="00D21FBC"/>
    <w:rsid w:val="00D32323"/>
    <w:rsid w:val="00D3241A"/>
    <w:rsid w:val="00D44182"/>
    <w:rsid w:val="00D505C0"/>
    <w:rsid w:val="00D52A60"/>
    <w:rsid w:val="00D71F8A"/>
    <w:rsid w:val="00D72B9C"/>
    <w:rsid w:val="00D84DF7"/>
    <w:rsid w:val="00D87DF7"/>
    <w:rsid w:val="00D93319"/>
    <w:rsid w:val="00DA3549"/>
    <w:rsid w:val="00DB314A"/>
    <w:rsid w:val="00DB566D"/>
    <w:rsid w:val="00DB659C"/>
    <w:rsid w:val="00DD10A2"/>
    <w:rsid w:val="00DF45AC"/>
    <w:rsid w:val="00E13B21"/>
    <w:rsid w:val="00E170AD"/>
    <w:rsid w:val="00E217E0"/>
    <w:rsid w:val="00E276ED"/>
    <w:rsid w:val="00E40303"/>
    <w:rsid w:val="00E571F0"/>
    <w:rsid w:val="00E67FE9"/>
    <w:rsid w:val="00E7481B"/>
    <w:rsid w:val="00E77109"/>
    <w:rsid w:val="00E80375"/>
    <w:rsid w:val="00E87E49"/>
    <w:rsid w:val="00EA00F0"/>
    <w:rsid w:val="00EA1808"/>
    <w:rsid w:val="00EA5199"/>
    <w:rsid w:val="00EC621F"/>
    <w:rsid w:val="00ED3A7B"/>
    <w:rsid w:val="00ED52BC"/>
    <w:rsid w:val="00EE498C"/>
    <w:rsid w:val="00EF259F"/>
    <w:rsid w:val="00EF69F8"/>
    <w:rsid w:val="00F2286A"/>
    <w:rsid w:val="00F24353"/>
    <w:rsid w:val="00F24CAE"/>
    <w:rsid w:val="00F24F64"/>
    <w:rsid w:val="00F27C08"/>
    <w:rsid w:val="00F41E7C"/>
    <w:rsid w:val="00F466B3"/>
    <w:rsid w:val="00F5369C"/>
    <w:rsid w:val="00F563D8"/>
    <w:rsid w:val="00F6381A"/>
    <w:rsid w:val="00F639CB"/>
    <w:rsid w:val="00F63B21"/>
    <w:rsid w:val="00F6637A"/>
    <w:rsid w:val="00F70E4F"/>
    <w:rsid w:val="00F74E77"/>
    <w:rsid w:val="00F762C3"/>
    <w:rsid w:val="00F831E7"/>
    <w:rsid w:val="00F83B52"/>
    <w:rsid w:val="00F94A6B"/>
    <w:rsid w:val="00F95732"/>
    <w:rsid w:val="00F973C2"/>
    <w:rsid w:val="00FC62AB"/>
    <w:rsid w:val="00FD6D3D"/>
    <w:rsid w:val="00FE4BBA"/>
    <w:rsid w:val="00FF23F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EBD8-6F05-477F-B711-95FDA753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25AB"/>
  </w:style>
  <w:style w:type="paragraph" w:customStyle="1" w:styleId="c1">
    <w:name w:val="c1"/>
    <w:basedOn w:val="a"/>
    <w:rsid w:val="009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B"/>
  </w:style>
  <w:style w:type="paragraph" w:customStyle="1" w:styleId="WW-">
    <w:name w:val="WW-Базовый"/>
    <w:rsid w:val="00C6192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5">
    <w:name w:val="Normal (Web)"/>
    <w:basedOn w:val="a"/>
    <w:uiPriority w:val="99"/>
    <w:unhideWhenUsed/>
    <w:rsid w:val="0041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8419-3B1E-48BC-99E5-FAE53FF9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28</cp:revision>
  <cp:lastPrinted>2019-04-29T14:15:00Z</cp:lastPrinted>
  <dcterms:created xsi:type="dcterms:W3CDTF">2019-04-22T14:12:00Z</dcterms:created>
  <dcterms:modified xsi:type="dcterms:W3CDTF">2019-04-29T14:20:00Z</dcterms:modified>
</cp:coreProperties>
</file>